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B5" w:rsidRDefault="00D041B5" w:rsidP="00D041B5">
      <w:pPr>
        <w:ind w:firstLineChars="88" w:firstLine="185"/>
        <w:jc w:val="left"/>
        <w:rPr>
          <w:rFonts w:asciiTheme="minorEastAsia" w:hAnsiTheme="minorEastAsia"/>
          <w:szCs w:val="21"/>
        </w:rPr>
      </w:pPr>
      <w:r>
        <w:rPr>
          <w:rFonts w:asciiTheme="minorEastAsia" w:hAnsiTheme="minorEastAsia" w:hint="eastAsia"/>
          <w:szCs w:val="21"/>
        </w:rPr>
        <w:t>様式－１</w:t>
      </w:r>
    </w:p>
    <w:p w:rsidR="00D041B5" w:rsidRDefault="00D041B5" w:rsidP="00D041B5">
      <w:pPr>
        <w:ind w:firstLineChars="1100" w:firstLine="3520"/>
        <w:rPr>
          <w:rFonts w:asciiTheme="minorEastAsia" w:hAnsiTheme="minorEastAsia"/>
          <w:sz w:val="32"/>
          <w:szCs w:val="32"/>
        </w:rPr>
      </w:pPr>
      <w:r>
        <w:rPr>
          <w:rFonts w:asciiTheme="minorEastAsia" w:hAnsiTheme="minorEastAsia" w:hint="eastAsia"/>
          <w:sz w:val="32"/>
          <w:szCs w:val="32"/>
        </w:rPr>
        <w:t>応　募　様　式</w:t>
      </w:r>
    </w:p>
    <w:p w:rsidR="00D041B5" w:rsidRDefault="00D041B5" w:rsidP="00D041B5">
      <w:pPr>
        <w:rPr>
          <w:rFonts w:asciiTheme="minorEastAsia" w:hAnsiTheme="minorEastAsia"/>
          <w:szCs w:val="21"/>
        </w:rPr>
      </w:pPr>
    </w:p>
    <w:p w:rsidR="00D041B5" w:rsidRDefault="006D7104" w:rsidP="00D041B5">
      <w:pPr>
        <w:ind w:firstLineChars="3100" w:firstLine="6510"/>
        <w:rPr>
          <w:rFonts w:asciiTheme="minorEastAsia" w:hAnsiTheme="minorEastAsia"/>
          <w:szCs w:val="21"/>
        </w:rPr>
      </w:pPr>
      <w:r>
        <w:rPr>
          <w:rFonts w:asciiTheme="minorEastAsia" w:hAnsiTheme="minorEastAsia" w:hint="eastAsia"/>
          <w:szCs w:val="21"/>
        </w:rPr>
        <w:t>令和　７</w:t>
      </w:r>
      <w:r w:rsidR="00D041B5">
        <w:rPr>
          <w:rFonts w:asciiTheme="minorEastAsia" w:hAnsiTheme="minorEastAsia" w:hint="eastAsia"/>
          <w:szCs w:val="21"/>
        </w:rPr>
        <w:t>年　　月　　日</w:t>
      </w:r>
    </w:p>
    <w:p w:rsidR="00D041B5" w:rsidRDefault="00D041B5" w:rsidP="00D041B5">
      <w:pPr>
        <w:ind w:firstLineChars="2400" w:firstLine="5040"/>
        <w:rPr>
          <w:rFonts w:asciiTheme="minorEastAsia" w:hAnsiTheme="minorEastAsia"/>
          <w:szCs w:val="21"/>
        </w:rPr>
      </w:pPr>
    </w:p>
    <w:p w:rsidR="00D041B5" w:rsidRDefault="00D041B5" w:rsidP="00D041B5">
      <w:pPr>
        <w:ind w:firstLineChars="100" w:firstLine="210"/>
        <w:rPr>
          <w:rFonts w:asciiTheme="minorEastAsia" w:hAnsiTheme="minorEastAsia"/>
          <w:szCs w:val="21"/>
        </w:rPr>
      </w:pPr>
    </w:p>
    <w:p w:rsidR="00D041B5" w:rsidRDefault="00D041B5" w:rsidP="00D041B5">
      <w:pPr>
        <w:ind w:firstLineChars="200" w:firstLine="420"/>
        <w:rPr>
          <w:rFonts w:asciiTheme="minorEastAsia" w:hAnsiTheme="minorEastAsia"/>
          <w:szCs w:val="21"/>
        </w:rPr>
      </w:pPr>
      <w:r>
        <w:rPr>
          <w:rFonts w:asciiTheme="minorEastAsia" w:hAnsiTheme="minorEastAsia" w:hint="eastAsia"/>
          <w:szCs w:val="21"/>
        </w:rPr>
        <w:t>札幌開発建設部　滝川河川事務所長</w:t>
      </w:r>
    </w:p>
    <w:p w:rsidR="00D041B5" w:rsidRDefault="00D041B5" w:rsidP="00D041B5">
      <w:pPr>
        <w:ind w:firstLineChars="100" w:firstLine="210"/>
        <w:rPr>
          <w:rFonts w:asciiTheme="minorEastAsia" w:hAnsiTheme="minorEastAsia"/>
          <w:szCs w:val="21"/>
        </w:rPr>
      </w:pPr>
    </w:p>
    <w:p w:rsidR="00D041B5" w:rsidRDefault="004F700F" w:rsidP="004F700F">
      <w:pPr>
        <w:ind w:firstLineChars="2500" w:firstLine="5250"/>
        <w:rPr>
          <w:rFonts w:asciiTheme="minorEastAsia" w:hAnsiTheme="minorEastAsia"/>
          <w:szCs w:val="21"/>
        </w:rPr>
      </w:pPr>
      <w:r>
        <w:rPr>
          <w:rFonts w:asciiTheme="minorEastAsia" w:hAnsiTheme="minorEastAsia" w:hint="eastAsia"/>
          <w:szCs w:val="21"/>
        </w:rPr>
        <w:t>氏名</w:t>
      </w:r>
    </w:p>
    <w:p w:rsidR="00D041B5" w:rsidRDefault="00D041B5" w:rsidP="00D041B5">
      <w:pPr>
        <w:ind w:firstLineChars="2500" w:firstLine="5250"/>
        <w:rPr>
          <w:rFonts w:asciiTheme="minorEastAsia" w:hAnsiTheme="minorEastAsia"/>
          <w:szCs w:val="21"/>
        </w:rPr>
      </w:pPr>
      <w:r>
        <w:rPr>
          <w:rFonts w:asciiTheme="minorEastAsia" w:hAnsiTheme="minorEastAsia" w:hint="eastAsia"/>
          <w:szCs w:val="21"/>
        </w:rPr>
        <w:t>住所 〒</w:t>
      </w:r>
    </w:p>
    <w:p w:rsidR="00D041B5" w:rsidRDefault="00D041B5" w:rsidP="00D041B5">
      <w:pPr>
        <w:ind w:firstLineChars="2500" w:firstLine="5250"/>
        <w:rPr>
          <w:rFonts w:asciiTheme="minorEastAsia" w:hAnsiTheme="minorEastAsia"/>
          <w:szCs w:val="21"/>
        </w:rPr>
      </w:pPr>
    </w:p>
    <w:p w:rsidR="00D041B5" w:rsidRDefault="00D041B5" w:rsidP="00D041B5">
      <w:pPr>
        <w:ind w:firstLineChars="2500" w:firstLine="5250"/>
        <w:rPr>
          <w:rFonts w:asciiTheme="minorEastAsia" w:hAnsiTheme="minorEastAsia"/>
          <w:szCs w:val="21"/>
        </w:rPr>
      </w:pPr>
    </w:p>
    <w:p w:rsidR="00D041B5" w:rsidRDefault="00D041B5" w:rsidP="00D041B5">
      <w:pPr>
        <w:ind w:firstLineChars="3100" w:firstLine="6510"/>
        <w:rPr>
          <w:rFonts w:asciiTheme="minorEastAsia" w:hAnsiTheme="minorEastAsia"/>
          <w:szCs w:val="21"/>
        </w:rPr>
      </w:pPr>
      <w:r>
        <w:rPr>
          <w:rFonts w:asciiTheme="minorEastAsia" w:hAnsiTheme="minorEastAsia" w:hint="eastAsia"/>
          <w:szCs w:val="21"/>
        </w:rPr>
        <w:t xml:space="preserve">　　　　　　　　　　 　　印</w:t>
      </w:r>
    </w:p>
    <w:p w:rsidR="00D041B5" w:rsidRDefault="00D041B5" w:rsidP="00D041B5">
      <w:pPr>
        <w:rPr>
          <w:rFonts w:asciiTheme="minorEastAsia" w:hAnsiTheme="minorEastAsia"/>
          <w:szCs w:val="21"/>
        </w:rPr>
      </w:pPr>
      <w:r>
        <w:rPr>
          <w:rFonts w:asciiTheme="minorEastAsia" w:hAnsiTheme="minorEastAsia" w:hint="eastAsia"/>
          <w:szCs w:val="21"/>
        </w:rPr>
        <w:t xml:space="preserve">　　　　　　　　　　　　　　　　　　　　　　　　　</w:t>
      </w:r>
    </w:p>
    <w:p w:rsidR="00D041B5" w:rsidRDefault="00D041B5" w:rsidP="00D041B5">
      <w:pPr>
        <w:rPr>
          <w:rFonts w:asciiTheme="minorEastAsia" w:hAnsiTheme="minorEastAsia"/>
          <w:szCs w:val="21"/>
        </w:rPr>
      </w:pPr>
    </w:p>
    <w:p w:rsidR="00D041B5" w:rsidRDefault="00731032" w:rsidP="00A55390">
      <w:pPr>
        <w:ind w:firstLineChars="400" w:firstLine="840"/>
        <w:rPr>
          <w:rFonts w:asciiTheme="minorEastAsia" w:hAnsiTheme="minorEastAsia"/>
          <w:szCs w:val="21"/>
        </w:rPr>
      </w:pPr>
      <w:r>
        <w:rPr>
          <w:rFonts w:asciiTheme="minorEastAsia" w:hAnsiTheme="minorEastAsia" w:hint="eastAsia"/>
          <w:szCs w:val="21"/>
        </w:rPr>
        <w:t>令和</w:t>
      </w:r>
      <w:r w:rsidR="009A5E1D">
        <w:rPr>
          <w:rFonts w:asciiTheme="minorEastAsia" w:hAnsiTheme="minorEastAsia" w:hint="eastAsia"/>
          <w:szCs w:val="21"/>
        </w:rPr>
        <w:t>７年</w:t>
      </w:r>
      <w:r w:rsidR="006163C0">
        <w:rPr>
          <w:rFonts w:asciiTheme="minorEastAsia" w:hAnsiTheme="minorEastAsia" w:hint="eastAsia"/>
          <w:szCs w:val="21"/>
        </w:rPr>
        <w:t>１０月１</w:t>
      </w:r>
      <w:r w:rsidR="006B7AD5">
        <w:rPr>
          <w:rFonts w:asciiTheme="minorEastAsia" w:hAnsiTheme="minorEastAsia" w:hint="eastAsia"/>
          <w:szCs w:val="21"/>
        </w:rPr>
        <w:t>０</w:t>
      </w:r>
      <w:r w:rsidR="00AA32DE">
        <w:rPr>
          <w:rFonts w:asciiTheme="minorEastAsia" w:hAnsiTheme="minorEastAsia" w:hint="eastAsia"/>
          <w:szCs w:val="21"/>
        </w:rPr>
        <w:t>日付けで公募された、河川敷地内の公募型樹木等採取</w:t>
      </w:r>
      <w:r w:rsidR="00D041B5">
        <w:rPr>
          <w:rFonts w:asciiTheme="minorEastAsia" w:hAnsiTheme="minorEastAsia" w:hint="eastAsia"/>
          <w:szCs w:val="21"/>
        </w:rPr>
        <w:t>について応募します。</w:t>
      </w:r>
    </w:p>
    <w:p w:rsidR="00D041B5" w:rsidRPr="001D6FE9" w:rsidRDefault="00D041B5" w:rsidP="00D041B5">
      <w:pPr>
        <w:ind w:firstLineChars="300" w:firstLine="630"/>
        <w:rPr>
          <w:rFonts w:asciiTheme="minorEastAsia" w:hAnsiTheme="minorEastAsia"/>
          <w:szCs w:val="21"/>
        </w:rPr>
      </w:pPr>
    </w:p>
    <w:p w:rsidR="00D041B5" w:rsidRDefault="00D041B5" w:rsidP="00D041B5">
      <w:pPr>
        <w:ind w:firstLineChars="2100" w:firstLine="4410"/>
        <w:rPr>
          <w:rFonts w:asciiTheme="minorEastAsia" w:hAnsiTheme="minorEastAsia"/>
          <w:szCs w:val="21"/>
        </w:rPr>
      </w:pPr>
      <w:r>
        <w:rPr>
          <w:rFonts w:asciiTheme="minorEastAsia" w:hAnsiTheme="minorEastAsia" w:hint="eastAsia"/>
          <w:szCs w:val="21"/>
        </w:rPr>
        <w:t>記</w:t>
      </w:r>
    </w:p>
    <w:p w:rsidR="00D041B5" w:rsidRDefault="00D041B5" w:rsidP="00D041B5">
      <w:pPr>
        <w:jc w:val="left"/>
        <w:rPr>
          <w:rFonts w:asciiTheme="minorEastAsia" w:hAnsiTheme="minorEastAsia"/>
          <w:szCs w:val="21"/>
        </w:rPr>
      </w:pPr>
    </w:p>
    <w:p w:rsidR="00D041B5" w:rsidRPr="002A698B" w:rsidRDefault="002A698B" w:rsidP="00D041B5">
      <w:pPr>
        <w:pStyle w:val="ad"/>
        <w:numPr>
          <w:ilvl w:val="0"/>
          <w:numId w:val="4"/>
        </w:numPr>
        <w:ind w:leftChars="0"/>
        <w:jc w:val="left"/>
        <w:rPr>
          <w:rFonts w:asciiTheme="minorEastAsia" w:hAnsiTheme="minorEastAsia" w:cs="DFHSMincho-W3-WIN-RKSJ-H"/>
          <w:kern w:val="0"/>
          <w:szCs w:val="24"/>
        </w:rPr>
      </w:pPr>
      <w:r>
        <w:rPr>
          <w:rFonts w:asciiTheme="minorEastAsia" w:hAnsiTheme="minorEastAsia" w:cs="DFHSMincho-W3-WIN-RKSJ-H" w:hint="eastAsia"/>
          <w:kern w:val="0"/>
          <w:szCs w:val="24"/>
        </w:rPr>
        <w:t xml:space="preserve">採取箇所　</w:t>
      </w:r>
      <w:r w:rsidR="001D6FE9">
        <w:rPr>
          <w:rFonts w:asciiTheme="minorEastAsia" w:hAnsiTheme="minorEastAsia" w:cs="DFHSMincho-W3-WIN-RKSJ-H" w:hint="eastAsia"/>
          <w:kern w:val="0"/>
          <w:szCs w:val="24"/>
        </w:rPr>
        <w:t xml:space="preserve">□ </w:t>
      </w:r>
      <w:r w:rsidR="00241CAD">
        <w:rPr>
          <w:rFonts w:asciiTheme="minorEastAsia" w:hAnsiTheme="minorEastAsia" w:cs="DFHSMincho-W3-WIN-RKSJ-H" w:hint="eastAsia"/>
          <w:kern w:val="0"/>
          <w:szCs w:val="24"/>
        </w:rPr>
        <w:t>砂川遊水地　多目的広場付近</w:t>
      </w:r>
      <w:r w:rsidR="00AA32DE">
        <w:rPr>
          <w:rFonts w:asciiTheme="minorEastAsia" w:hAnsiTheme="minorEastAsia" w:cs="DFHSMincho-W3-WIN-RKSJ-H" w:hint="eastAsia"/>
          <w:kern w:val="0"/>
          <w:szCs w:val="24"/>
        </w:rPr>
        <w:t>（</w:t>
      </w:r>
      <w:r w:rsidR="002A446D">
        <w:rPr>
          <w:rFonts w:asciiTheme="minorEastAsia" w:hAnsiTheme="minorEastAsia" w:cs="DFHSMincho-W3-WIN-RKSJ-H" w:hint="eastAsia"/>
          <w:kern w:val="0"/>
          <w:szCs w:val="24"/>
        </w:rPr>
        <w:t>採取者で</w:t>
      </w:r>
      <w:r w:rsidR="001D6FE9">
        <w:rPr>
          <w:rFonts w:asciiTheme="minorEastAsia" w:hAnsiTheme="minorEastAsia" w:cs="DFHSMincho-W3-WIN-RKSJ-H" w:hint="eastAsia"/>
          <w:kern w:val="0"/>
          <w:szCs w:val="24"/>
        </w:rPr>
        <w:t>伐採・</w:t>
      </w:r>
      <w:r w:rsidR="00D041B5" w:rsidRPr="002A698B">
        <w:rPr>
          <w:rFonts w:asciiTheme="minorEastAsia" w:hAnsiTheme="minorEastAsia" w:cs="DFHSMincho-W3-WIN-RKSJ-H" w:hint="eastAsia"/>
          <w:kern w:val="0"/>
          <w:szCs w:val="24"/>
        </w:rPr>
        <w:t>積込・運搬を実施）</w:t>
      </w:r>
    </w:p>
    <w:p w:rsidR="001D6FE9" w:rsidRPr="001D6FE9" w:rsidRDefault="001D6FE9" w:rsidP="005A1A28">
      <w:pPr>
        <w:rPr>
          <w:rFonts w:asciiTheme="minorEastAsia" w:hAnsiTheme="minorEastAsia"/>
          <w:szCs w:val="21"/>
        </w:rPr>
      </w:pPr>
    </w:p>
    <w:p w:rsidR="001D6FE9" w:rsidRPr="00BD4FE2" w:rsidRDefault="001D6FE9" w:rsidP="00BD4FE2">
      <w:pPr>
        <w:rPr>
          <w:rFonts w:asciiTheme="minorEastAsia" w:hAnsiTheme="minorEastAsia"/>
          <w:szCs w:val="21"/>
        </w:rPr>
      </w:pPr>
      <w:r>
        <w:rPr>
          <w:rFonts w:asciiTheme="minorEastAsia" w:hAnsiTheme="minorEastAsia" w:hint="eastAsia"/>
          <w:szCs w:val="21"/>
        </w:rPr>
        <w:t>２．採取面積</w:t>
      </w:r>
      <w:r w:rsidR="00BD4FE2">
        <w:rPr>
          <w:rFonts w:asciiTheme="minorEastAsia" w:hAnsiTheme="minorEastAsia" w:hint="eastAsia"/>
          <w:szCs w:val="21"/>
        </w:rPr>
        <w:t xml:space="preserve">　</w:t>
      </w:r>
      <w:r>
        <w:rPr>
          <w:rFonts w:asciiTheme="minorEastAsia" w:hAnsiTheme="minorEastAsia" w:hint="eastAsia"/>
          <w:szCs w:val="21"/>
        </w:rPr>
        <w:t>□</w:t>
      </w:r>
      <w:r w:rsidR="00373534">
        <w:rPr>
          <w:rFonts w:asciiTheme="minorEastAsia" w:hAnsiTheme="minorEastAsia" w:hint="eastAsia"/>
          <w:szCs w:val="21"/>
        </w:rPr>
        <w:t xml:space="preserve">（　　</w:t>
      </w:r>
      <w:r w:rsidR="00D041B5" w:rsidRPr="00BD4FE2">
        <w:rPr>
          <w:rFonts w:asciiTheme="minorEastAsia" w:hAnsiTheme="minorEastAsia" w:hint="eastAsia"/>
          <w:szCs w:val="21"/>
        </w:rPr>
        <w:t xml:space="preserve">　　　</w:t>
      </w:r>
      <w:r w:rsidR="00BD4FE2">
        <w:rPr>
          <w:rFonts w:asciiTheme="minorEastAsia" w:hAnsiTheme="minorEastAsia" w:hint="eastAsia"/>
          <w:szCs w:val="21"/>
        </w:rPr>
        <w:t xml:space="preserve">　　　</w:t>
      </w:r>
      <w:r>
        <w:rPr>
          <w:rFonts w:asciiTheme="minorEastAsia" w:hAnsiTheme="minorEastAsia" w:hint="eastAsia"/>
          <w:szCs w:val="21"/>
        </w:rPr>
        <w:t>m</w:t>
      </w:r>
      <w:r>
        <w:rPr>
          <w:rFonts w:asciiTheme="minorEastAsia" w:hAnsiTheme="minorEastAsia"/>
          <w:szCs w:val="21"/>
        </w:rPr>
        <w:t>2</w:t>
      </w:r>
      <w:r w:rsidR="00D041B5" w:rsidRPr="00BD4FE2">
        <w:rPr>
          <w:rFonts w:asciiTheme="minorEastAsia" w:hAnsiTheme="minorEastAsia" w:hint="eastAsia"/>
          <w:szCs w:val="21"/>
        </w:rPr>
        <w:t>）</w:t>
      </w:r>
      <w:r w:rsidR="009E27FA">
        <w:rPr>
          <w:rFonts w:asciiTheme="minorEastAsia" w:hAnsiTheme="minorEastAsia" w:hint="eastAsia"/>
          <w:szCs w:val="21"/>
        </w:rPr>
        <w:t xml:space="preserve">　　又は　　 （　　　　　ｍを　　　　本）</w:t>
      </w:r>
    </w:p>
    <w:p w:rsidR="00D041B5" w:rsidRDefault="00D041B5" w:rsidP="00D041B5">
      <w:pPr>
        <w:pStyle w:val="ad"/>
        <w:ind w:leftChars="0" w:left="1680"/>
        <w:rPr>
          <w:rFonts w:asciiTheme="minorEastAsia" w:hAnsiTheme="minorEastAsia"/>
          <w:szCs w:val="21"/>
        </w:rPr>
      </w:pPr>
    </w:p>
    <w:p w:rsidR="00D041B5" w:rsidRDefault="00AA32DE" w:rsidP="00D041B5">
      <w:pPr>
        <w:rPr>
          <w:rFonts w:asciiTheme="minorEastAsia" w:hAnsiTheme="minorEastAsia"/>
          <w:szCs w:val="21"/>
        </w:rPr>
      </w:pPr>
      <w:r>
        <w:rPr>
          <w:rFonts w:asciiTheme="minorEastAsia" w:hAnsiTheme="minorEastAsia" w:hint="eastAsia"/>
          <w:szCs w:val="21"/>
        </w:rPr>
        <w:t>３．採取</w:t>
      </w:r>
      <w:r w:rsidR="00D041B5">
        <w:rPr>
          <w:rFonts w:asciiTheme="minorEastAsia" w:hAnsiTheme="minorEastAsia" w:hint="eastAsia"/>
          <w:szCs w:val="21"/>
        </w:rPr>
        <w:t>木の使用目的</w:t>
      </w:r>
    </w:p>
    <w:p w:rsidR="009E27FA" w:rsidRDefault="00D041B5" w:rsidP="009E27FA">
      <w:pPr>
        <w:ind w:firstLineChars="100" w:firstLine="210"/>
        <w:rPr>
          <w:rFonts w:asciiTheme="minorEastAsia" w:hAnsiTheme="minorEastAsia"/>
        </w:rPr>
      </w:pPr>
      <w:r>
        <w:rPr>
          <w:rFonts w:asciiTheme="minorEastAsia" w:hAnsiTheme="minorEastAsia" w:hint="eastAsia"/>
        </w:rPr>
        <w:t>以下の項目で該当箇所にチェックを記載。</w:t>
      </w:r>
    </w:p>
    <w:p w:rsidR="009E27FA" w:rsidRPr="009E27FA" w:rsidRDefault="00D041B5" w:rsidP="009E27FA">
      <w:pPr>
        <w:spacing w:beforeLines="30" w:before="108"/>
        <w:ind w:firstLineChars="700" w:firstLine="1470"/>
        <w:rPr>
          <w:rFonts w:asciiTheme="minorEastAsia" w:hAnsiTheme="minorEastAsia"/>
          <w:sz w:val="22"/>
        </w:rPr>
      </w:pPr>
      <w:r>
        <w:rPr>
          <w:rFonts w:asciiTheme="minorEastAsia" w:hAnsiTheme="minorEastAsia" w:hint="eastAsia"/>
          <w:szCs w:val="21"/>
        </w:rPr>
        <w:t xml:space="preserve">　</w:t>
      </w:r>
      <w:sdt>
        <w:sdtPr>
          <w:rPr>
            <w:rFonts w:asciiTheme="minorEastAsia" w:hAnsiTheme="minorEastAsia" w:hint="eastAsia"/>
            <w:sz w:val="22"/>
          </w:rPr>
          <w:id w:val="998156559"/>
        </w:sdtPr>
        <w:sdtEndPr/>
        <w:sdtContent>
          <w:r w:rsidR="009E27FA">
            <w:rPr>
              <w:rFonts w:ascii="ＭＳ ゴシック" w:eastAsia="ＭＳ ゴシック" w:hAnsi="ＭＳ ゴシック" w:hint="eastAsia"/>
              <w:sz w:val="22"/>
            </w:rPr>
            <w:t>☐</w:t>
          </w:r>
        </w:sdtContent>
      </w:sdt>
      <w:r w:rsidR="009E27FA">
        <w:rPr>
          <w:rFonts w:asciiTheme="minorEastAsia" w:hAnsiTheme="minorEastAsia"/>
          <w:sz w:val="22"/>
        </w:rPr>
        <w:t xml:space="preserve"> </w:t>
      </w:r>
      <w:r w:rsidR="009E27FA">
        <w:rPr>
          <w:rFonts w:asciiTheme="minorEastAsia" w:hAnsiTheme="minorEastAsia" w:hint="eastAsia"/>
          <w:sz w:val="22"/>
        </w:rPr>
        <w:t>バイオマス燃料</w:t>
      </w:r>
    </w:p>
    <w:p w:rsidR="00D041B5" w:rsidRDefault="00D041B5" w:rsidP="00D041B5">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976416890"/>
        </w:sdtPr>
        <w:sdtEndPr/>
        <w:sdtContent>
          <w:r>
            <w:rPr>
              <w:rFonts w:ascii="ＭＳ ゴシック" w:eastAsia="ＭＳ ゴシック" w:hAnsi="ＭＳ ゴシック" w:hint="eastAsia"/>
              <w:sz w:val="22"/>
            </w:rPr>
            <w:t>☐</w:t>
          </w:r>
        </w:sdtContent>
      </w:sdt>
      <w:r>
        <w:rPr>
          <w:rFonts w:asciiTheme="minorEastAsia" w:hAnsiTheme="minorEastAsia" w:hint="eastAsia"/>
          <w:szCs w:val="21"/>
        </w:rPr>
        <w:t xml:space="preserve"> </w:t>
      </w:r>
      <w:r w:rsidR="009E27FA">
        <w:rPr>
          <w:rFonts w:asciiTheme="minorEastAsia" w:hAnsiTheme="minorEastAsia" w:hint="eastAsia"/>
          <w:szCs w:val="21"/>
        </w:rPr>
        <w:t>薪ストーブ</w:t>
      </w:r>
    </w:p>
    <w:p w:rsidR="009E27FA" w:rsidRDefault="009E27FA" w:rsidP="00D041B5">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1991623353"/>
        </w:sdtPr>
        <w:sdtEndPr/>
        <w:sdtContent>
          <w:r>
            <w:rPr>
              <w:rFonts w:ascii="ＭＳ ゴシック" w:eastAsia="ＭＳ ゴシック" w:hAnsi="ＭＳ ゴシック" w:hint="eastAsia"/>
              <w:sz w:val="22"/>
            </w:rPr>
            <w:t>☐</w:t>
          </w:r>
        </w:sdtContent>
      </w:sdt>
      <w:r>
        <w:rPr>
          <w:rFonts w:asciiTheme="minorEastAsia" w:hAnsiTheme="minorEastAsia" w:hint="eastAsia"/>
          <w:sz w:val="22"/>
        </w:rPr>
        <w:t xml:space="preserve"> その他の目的（　　　　　　　　　　　　）</w:t>
      </w:r>
    </w:p>
    <w:p w:rsidR="00D041B5" w:rsidRDefault="00D041B5" w:rsidP="00D041B5">
      <w:pPr>
        <w:rPr>
          <w:rFonts w:asciiTheme="minorEastAsia" w:hAnsiTheme="minorEastAsia"/>
          <w:szCs w:val="21"/>
        </w:rPr>
      </w:pPr>
      <w:r>
        <w:rPr>
          <w:rFonts w:asciiTheme="minorEastAsia" w:hAnsiTheme="minorEastAsia" w:hint="eastAsia"/>
          <w:szCs w:val="21"/>
        </w:rPr>
        <w:t xml:space="preserve">　　</w:t>
      </w:r>
    </w:p>
    <w:p w:rsidR="00D041B5" w:rsidRDefault="00D041B5" w:rsidP="00D041B5">
      <w:pPr>
        <w:rPr>
          <w:rFonts w:ascii="ＤＦ平成明朝体W3" w:eastAsia="ＤＦ平成明朝体W3" w:hAnsi="Times New Roman" w:cs="Times New Roman"/>
          <w:sz w:val="24"/>
          <w:szCs w:val="24"/>
          <w:u w:val="single"/>
        </w:rPr>
      </w:pPr>
      <w:r>
        <w:rPr>
          <w:rFonts w:asciiTheme="minorEastAsia" w:hAnsiTheme="minorEastAsia" w:cs="Times New Roman" w:hint="eastAsia"/>
          <w:szCs w:val="21"/>
        </w:rPr>
        <w:t>４．採取を希望する河川産出物の種類：</w:t>
      </w:r>
      <w:r w:rsidR="00A55390">
        <w:rPr>
          <w:rFonts w:ascii="ＤＦ平成明朝体W3" w:eastAsia="ＤＦ平成明朝体W3" w:hAnsi="Times New Roman" w:cs="Times New Roman" w:hint="eastAsia"/>
          <w:sz w:val="24"/>
          <w:szCs w:val="24"/>
          <w:u w:val="single"/>
        </w:rPr>
        <w:t xml:space="preserve">　　　　　　　樹　木　　　　　　　</w:t>
      </w:r>
    </w:p>
    <w:p w:rsidR="001D6FE9" w:rsidRDefault="001D6FE9" w:rsidP="00D041B5">
      <w:pPr>
        <w:rPr>
          <w:rFonts w:asciiTheme="minorEastAsia" w:hAnsiTheme="minorEastAsia"/>
          <w:szCs w:val="21"/>
        </w:rPr>
      </w:pPr>
    </w:p>
    <w:p w:rsidR="00D041B5" w:rsidRDefault="00D041B5" w:rsidP="00D041B5">
      <w:pPr>
        <w:rPr>
          <w:rFonts w:asciiTheme="minorEastAsia" w:hAnsiTheme="minorEastAsia"/>
          <w:szCs w:val="21"/>
        </w:rPr>
      </w:pPr>
      <w:r>
        <w:rPr>
          <w:rFonts w:asciiTheme="minorEastAsia" w:hAnsiTheme="minorEastAsia" w:hint="eastAsia"/>
          <w:szCs w:val="21"/>
        </w:rPr>
        <w:t>５．現地の確認状況</w:t>
      </w:r>
    </w:p>
    <w:p w:rsidR="00D041B5" w:rsidRDefault="00D041B5" w:rsidP="00D041B5">
      <w:pPr>
        <w:ind w:firstLineChars="100" w:firstLine="210"/>
        <w:rPr>
          <w:rFonts w:asciiTheme="minorEastAsia" w:hAnsiTheme="minorEastAsia"/>
        </w:rPr>
      </w:pPr>
      <w:r>
        <w:rPr>
          <w:rFonts w:asciiTheme="minorEastAsia" w:hAnsiTheme="minorEastAsia" w:hint="eastAsia"/>
        </w:rPr>
        <w:t>以下の項目で該当箇所にチェックを記載。</w:t>
      </w:r>
    </w:p>
    <w:p w:rsidR="00D041B5" w:rsidRDefault="00D041B5" w:rsidP="00D041B5">
      <w:pPr>
        <w:spacing w:beforeLines="30" w:before="108"/>
        <w:ind w:firstLineChars="700" w:firstLine="147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154065944"/>
        </w:sdtPr>
        <w:sdtEndPr/>
        <w:sdtContent>
          <w:r>
            <w:rPr>
              <w:rFonts w:ascii="ＭＳ ゴシック" w:eastAsia="ＭＳ ゴシック" w:hAnsi="ＭＳ ゴシック" w:hint="eastAsia"/>
              <w:sz w:val="22"/>
            </w:rPr>
            <w:t>☐</w:t>
          </w:r>
        </w:sdtContent>
      </w:sdt>
      <w:r>
        <w:rPr>
          <w:rFonts w:asciiTheme="minorEastAsia" w:hAnsiTheme="minorEastAsia" w:hint="eastAsia"/>
          <w:sz w:val="22"/>
        </w:rPr>
        <w:t xml:space="preserve"> 確認済み</w:t>
      </w:r>
    </w:p>
    <w:p w:rsidR="00BD4FE2" w:rsidRDefault="00D041B5" w:rsidP="009A5E1D">
      <w:pPr>
        <w:ind w:firstLineChars="600" w:firstLine="126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 w:val="22"/>
          </w:rPr>
          <w:id w:val="-951470923"/>
        </w:sdtPr>
        <w:sdtEndPr/>
        <w:sdtContent>
          <w:r>
            <w:rPr>
              <w:rFonts w:asciiTheme="minorEastAsia" w:hAnsiTheme="minorEastAsia" w:hint="eastAsia"/>
              <w:sz w:val="22"/>
            </w:rPr>
            <w:t>☐</w:t>
          </w:r>
        </w:sdtContent>
      </w:sdt>
      <w:r>
        <w:rPr>
          <w:rFonts w:asciiTheme="minorEastAsia" w:hAnsiTheme="minorEastAsia" w:hint="eastAsia"/>
          <w:szCs w:val="21"/>
        </w:rPr>
        <w:t xml:space="preserve"> 未確認</w:t>
      </w:r>
    </w:p>
    <w:p w:rsidR="006B7AD5" w:rsidRDefault="006B7AD5" w:rsidP="009A5E1D">
      <w:pPr>
        <w:ind w:firstLineChars="600" w:firstLine="1260"/>
        <w:rPr>
          <w:rFonts w:asciiTheme="minorEastAsia" w:hAnsiTheme="minorEastAsia"/>
          <w:szCs w:val="21"/>
        </w:rPr>
      </w:pPr>
    </w:p>
    <w:p w:rsidR="006B7AD5" w:rsidRDefault="006B7AD5" w:rsidP="009A5E1D">
      <w:pPr>
        <w:ind w:firstLineChars="600" w:firstLine="1260"/>
        <w:rPr>
          <w:rFonts w:asciiTheme="minorEastAsia" w:hAnsiTheme="minorEastAsia"/>
          <w:szCs w:val="21"/>
        </w:rPr>
      </w:pPr>
    </w:p>
    <w:p w:rsidR="006B7AD5" w:rsidRDefault="006B7AD5" w:rsidP="009A5E1D">
      <w:pPr>
        <w:ind w:firstLineChars="600" w:firstLine="1260"/>
        <w:rPr>
          <w:rFonts w:asciiTheme="minorEastAsia" w:hAnsiTheme="minorEastAsia" w:hint="eastAsia"/>
          <w:szCs w:val="21"/>
        </w:rPr>
      </w:pPr>
      <w:bookmarkStart w:id="0" w:name="_GoBack"/>
      <w:bookmarkEnd w:id="0"/>
    </w:p>
    <w:p w:rsidR="00D041B5" w:rsidRDefault="00D041B5" w:rsidP="00D041B5">
      <w:r>
        <w:rPr>
          <w:rFonts w:hint="eastAsia"/>
        </w:rPr>
        <w:lastRenderedPageBreak/>
        <w:t>６．採取の方法</w:t>
      </w:r>
    </w:p>
    <w:p w:rsidR="00D041B5" w:rsidRDefault="00D041B5" w:rsidP="00D041B5">
      <w:r>
        <w:rPr>
          <w:rFonts w:hint="eastAsia"/>
        </w:rPr>
        <w:t xml:space="preserve">　以下の項目で該当箇所にチェックを記載。</w:t>
      </w:r>
    </w:p>
    <w:p w:rsidR="00D041B5" w:rsidRDefault="00D041B5" w:rsidP="00D041B5">
      <w:pPr>
        <w:spacing w:beforeLines="30" w:before="108"/>
        <w:ind w:firstLineChars="100" w:firstLine="210"/>
        <w:rPr>
          <w:szCs w:val="21"/>
        </w:rPr>
      </w:pPr>
      <w:r>
        <w:rPr>
          <w:rFonts w:hint="eastAsia"/>
          <w:szCs w:val="21"/>
        </w:rPr>
        <w:t xml:space="preserve">（小割方法）　</w:t>
      </w:r>
      <w:sdt>
        <w:sdtPr>
          <w:rPr>
            <w:sz w:val="22"/>
          </w:rPr>
          <w:id w:val="-178278595"/>
        </w:sdtPr>
        <w:sdtEndPr/>
        <w:sdtContent>
          <w:r>
            <w:rPr>
              <w:rFonts w:ascii="ＭＳ ゴシック" w:eastAsia="ＭＳ ゴシック" w:hAnsi="ＭＳ ゴシック" w:hint="eastAsia"/>
              <w:sz w:val="22"/>
            </w:rPr>
            <w:t>☐</w:t>
          </w:r>
        </w:sdtContent>
      </w:sdt>
      <w:r>
        <w:rPr>
          <w:szCs w:val="21"/>
        </w:rPr>
        <w:t xml:space="preserve"> </w:t>
      </w:r>
      <w:r w:rsidR="00A55390">
        <w:rPr>
          <w:rFonts w:hint="eastAsia"/>
          <w:szCs w:val="21"/>
        </w:rPr>
        <w:t>樹木は</w:t>
      </w:r>
      <w:r w:rsidR="004B67A0">
        <w:rPr>
          <w:rFonts w:hint="eastAsia"/>
          <w:szCs w:val="21"/>
        </w:rPr>
        <w:t>、</w:t>
      </w:r>
      <w:r w:rsidR="003918D5">
        <w:rPr>
          <w:rFonts w:hint="eastAsia"/>
          <w:szCs w:val="21"/>
        </w:rPr>
        <w:t>堆積</w:t>
      </w:r>
      <w:r>
        <w:rPr>
          <w:rFonts w:hint="eastAsia"/>
          <w:szCs w:val="21"/>
        </w:rPr>
        <w:t>箇所で小割りし、人力によりトラックまで運搬する。</w:t>
      </w:r>
    </w:p>
    <w:p w:rsidR="00D041B5" w:rsidRDefault="00D041B5" w:rsidP="00D041B5">
      <w:pPr>
        <w:ind w:firstLineChars="600" w:firstLine="1260"/>
        <w:rPr>
          <w:szCs w:val="21"/>
        </w:rPr>
      </w:pPr>
      <w:r>
        <w:rPr>
          <w:rFonts w:hint="eastAsia"/>
          <w:szCs w:val="21"/>
        </w:rPr>
        <w:t xml:space="preserve">　　</w:t>
      </w:r>
      <w:sdt>
        <w:sdtPr>
          <w:rPr>
            <w:sz w:val="22"/>
          </w:rPr>
          <w:id w:val="186581567"/>
        </w:sdtPr>
        <w:sdtEndPr/>
        <w:sdtContent>
          <w:r>
            <w:rPr>
              <w:rFonts w:ascii="ＭＳ ゴシック" w:eastAsia="ＭＳ ゴシック" w:hAnsi="ＭＳ ゴシック" w:hint="eastAsia"/>
              <w:sz w:val="22"/>
            </w:rPr>
            <w:t>☐</w:t>
          </w:r>
        </w:sdtContent>
      </w:sdt>
      <w:r>
        <w:rPr>
          <w:szCs w:val="21"/>
        </w:rPr>
        <w:t xml:space="preserve"> </w:t>
      </w:r>
      <w:r w:rsidR="00A55390">
        <w:rPr>
          <w:rFonts w:hint="eastAsia"/>
          <w:szCs w:val="21"/>
        </w:rPr>
        <w:t>樹木は</w:t>
      </w:r>
      <w:r w:rsidR="004B67A0">
        <w:rPr>
          <w:rFonts w:hint="eastAsia"/>
          <w:szCs w:val="21"/>
        </w:rPr>
        <w:t>、</w:t>
      </w:r>
      <w:r w:rsidR="003918D5">
        <w:rPr>
          <w:rFonts w:hint="eastAsia"/>
          <w:szCs w:val="21"/>
        </w:rPr>
        <w:t>堆積</w:t>
      </w:r>
      <w:r>
        <w:rPr>
          <w:rFonts w:hint="eastAsia"/>
          <w:szCs w:val="21"/>
        </w:rPr>
        <w:t>箇所で小割りし、キャリア等によりトラックまで運搬する。</w:t>
      </w:r>
    </w:p>
    <w:p w:rsidR="00D041B5" w:rsidRDefault="00D041B5" w:rsidP="00D041B5">
      <w:pPr>
        <w:ind w:firstLineChars="600" w:firstLine="1260"/>
        <w:rPr>
          <w:szCs w:val="21"/>
        </w:rPr>
      </w:pPr>
      <w:r>
        <w:rPr>
          <w:rFonts w:hint="eastAsia"/>
          <w:szCs w:val="21"/>
        </w:rPr>
        <w:t xml:space="preserve">　　</w:t>
      </w:r>
      <w:sdt>
        <w:sdtPr>
          <w:rPr>
            <w:sz w:val="22"/>
          </w:rPr>
          <w:id w:val="-2073721549"/>
        </w:sdtPr>
        <w:sdtEndPr/>
        <w:sdtContent>
          <w:r>
            <w:rPr>
              <w:rFonts w:ascii="ＭＳ ゴシック" w:eastAsia="ＭＳ ゴシック" w:hAnsi="ＭＳ ゴシック" w:hint="eastAsia"/>
              <w:sz w:val="22"/>
            </w:rPr>
            <w:t>☐</w:t>
          </w:r>
        </w:sdtContent>
      </w:sdt>
      <w:r>
        <w:rPr>
          <w:szCs w:val="21"/>
        </w:rPr>
        <w:t xml:space="preserve"> </w:t>
      </w:r>
      <w:r>
        <w:rPr>
          <w:rFonts w:hint="eastAsia"/>
          <w:szCs w:val="21"/>
        </w:rPr>
        <w:t>その他の方法（　　　　　　　　　　　　　　　　　　　　　　　　　　　　）</w:t>
      </w:r>
    </w:p>
    <w:p w:rsidR="00D041B5" w:rsidRDefault="00D041B5" w:rsidP="00D041B5">
      <w:pPr>
        <w:spacing w:beforeLines="30" w:before="108"/>
        <w:ind w:firstLineChars="100" w:firstLine="210"/>
        <w:rPr>
          <w:szCs w:val="21"/>
        </w:rPr>
      </w:pPr>
      <w:r>
        <w:rPr>
          <w:rFonts w:hint="eastAsia"/>
          <w:szCs w:val="21"/>
        </w:rPr>
        <w:t xml:space="preserve">（運搬方法）　</w:t>
      </w:r>
      <w:sdt>
        <w:sdtPr>
          <w:rPr>
            <w:sz w:val="22"/>
          </w:rPr>
          <w:id w:val="1225250264"/>
        </w:sdtPr>
        <w:sdtEndPr/>
        <w:sdtContent>
          <w:r>
            <w:rPr>
              <w:rFonts w:ascii="ＭＳ ゴシック" w:eastAsia="ＭＳ ゴシック" w:hAnsi="ＭＳ ゴシック" w:hint="eastAsia"/>
              <w:sz w:val="22"/>
            </w:rPr>
            <w:t>☐</w:t>
          </w:r>
        </w:sdtContent>
      </w:sdt>
      <w:r>
        <w:rPr>
          <w:sz w:val="22"/>
        </w:rPr>
        <w:t xml:space="preserve"> </w:t>
      </w:r>
      <w:r w:rsidR="004B67A0">
        <w:rPr>
          <w:rFonts w:hint="eastAsia"/>
          <w:szCs w:val="21"/>
        </w:rPr>
        <w:t>樹木</w:t>
      </w:r>
      <w:r>
        <w:rPr>
          <w:rFonts w:hint="eastAsia"/>
          <w:szCs w:val="21"/>
        </w:rPr>
        <w:t xml:space="preserve">は、軽トラックにより日々搬出する。（積込方法：　　　　　　　　</w:t>
      </w:r>
      <w:r>
        <w:rPr>
          <w:szCs w:val="21"/>
        </w:rPr>
        <w:t xml:space="preserve"> </w:t>
      </w:r>
      <w:r>
        <w:rPr>
          <w:rFonts w:hint="eastAsia"/>
          <w:szCs w:val="21"/>
        </w:rPr>
        <w:t xml:space="preserve">　</w:t>
      </w:r>
      <w:r w:rsidR="00FC697A">
        <w:rPr>
          <w:rFonts w:hint="eastAsia"/>
          <w:szCs w:val="21"/>
        </w:rPr>
        <w:t xml:space="preserve">　</w:t>
      </w:r>
      <w:r>
        <w:rPr>
          <w:rFonts w:hint="eastAsia"/>
          <w:szCs w:val="21"/>
        </w:rPr>
        <w:t>）</w:t>
      </w:r>
    </w:p>
    <w:p w:rsidR="00D041B5" w:rsidRDefault="00D041B5" w:rsidP="00D041B5">
      <w:pPr>
        <w:ind w:firstLineChars="600" w:firstLine="1260"/>
        <w:rPr>
          <w:szCs w:val="21"/>
        </w:rPr>
      </w:pPr>
      <w:r>
        <w:rPr>
          <w:rFonts w:hint="eastAsia"/>
          <w:szCs w:val="21"/>
        </w:rPr>
        <w:t xml:space="preserve">　　</w:t>
      </w:r>
      <w:sdt>
        <w:sdtPr>
          <w:rPr>
            <w:sz w:val="22"/>
          </w:rPr>
          <w:id w:val="787856402"/>
        </w:sdtPr>
        <w:sdtEndPr/>
        <w:sdtContent>
          <w:r>
            <w:rPr>
              <w:rFonts w:ascii="ＭＳ ゴシック" w:eastAsia="ＭＳ ゴシック" w:hAnsi="ＭＳ ゴシック" w:hint="eastAsia"/>
              <w:sz w:val="22"/>
            </w:rPr>
            <w:t>☐</w:t>
          </w:r>
        </w:sdtContent>
      </w:sdt>
      <w:r>
        <w:rPr>
          <w:szCs w:val="21"/>
        </w:rPr>
        <w:t xml:space="preserve"> </w:t>
      </w:r>
      <w:r w:rsidR="004B67A0">
        <w:rPr>
          <w:rFonts w:hint="eastAsia"/>
          <w:szCs w:val="21"/>
        </w:rPr>
        <w:t>樹木</w:t>
      </w:r>
      <w:r>
        <w:rPr>
          <w:rFonts w:hint="eastAsia"/>
          <w:szCs w:val="21"/>
        </w:rPr>
        <w:t>は、（</w:t>
      </w:r>
      <w:r>
        <w:rPr>
          <w:szCs w:val="21"/>
        </w:rPr>
        <w:t xml:space="preserve"> </w:t>
      </w:r>
      <w:r>
        <w:rPr>
          <w:rFonts w:hint="eastAsia"/>
          <w:szCs w:val="21"/>
        </w:rPr>
        <w:t xml:space="preserve">　　</w:t>
      </w:r>
      <w:r>
        <w:rPr>
          <w:szCs w:val="21"/>
        </w:rPr>
        <w:t xml:space="preserve"> </w:t>
      </w:r>
      <w:r>
        <w:rPr>
          <w:rFonts w:hint="eastAsia"/>
          <w:szCs w:val="21"/>
        </w:rPr>
        <w:t xml:space="preserve">ｔ）トラックにより日々搬出する。（積込方法：　　　　　</w:t>
      </w:r>
      <w:r w:rsidR="00FC697A">
        <w:rPr>
          <w:rFonts w:hint="eastAsia"/>
          <w:szCs w:val="21"/>
        </w:rPr>
        <w:t xml:space="preserve">　</w:t>
      </w:r>
      <w:r>
        <w:rPr>
          <w:rFonts w:hint="eastAsia"/>
          <w:szCs w:val="21"/>
        </w:rPr>
        <w:t>）</w:t>
      </w:r>
    </w:p>
    <w:p w:rsidR="00D041B5" w:rsidRDefault="00D041B5" w:rsidP="00D041B5">
      <w:pPr>
        <w:ind w:firstLineChars="600" w:firstLine="1260"/>
        <w:rPr>
          <w:szCs w:val="21"/>
        </w:rPr>
      </w:pPr>
      <w:r>
        <w:rPr>
          <w:rFonts w:hint="eastAsia"/>
          <w:szCs w:val="21"/>
        </w:rPr>
        <w:t xml:space="preserve">　　</w:t>
      </w:r>
      <w:sdt>
        <w:sdtPr>
          <w:rPr>
            <w:sz w:val="22"/>
          </w:rPr>
          <w:id w:val="1370028471"/>
        </w:sdtPr>
        <w:sdtEndPr/>
        <w:sdtContent>
          <w:r>
            <w:rPr>
              <w:rFonts w:ascii="ＭＳ ゴシック" w:eastAsia="ＭＳ ゴシック" w:hAnsi="ＭＳ ゴシック" w:hint="eastAsia"/>
              <w:sz w:val="22"/>
            </w:rPr>
            <w:t>☐</w:t>
          </w:r>
        </w:sdtContent>
      </w:sdt>
      <w:r>
        <w:rPr>
          <w:szCs w:val="21"/>
        </w:rPr>
        <w:t xml:space="preserve"> </w:t>
      </w:r>
      <w:r>
        <w:rPr>
          <w:rFonts w:hint="eastAsia"/>
          <w:szCs w:val="21"/>
        </w:rPr>
        <w:t>その他の方法（　　　　　　　　　　　　　　　　　　　　　　　　　　　　）</w:t>
      </w:r>
    </w:p>
    <w:p w:rsidR="00D041B5" w:rsidRDefault="00D041B5" w:rsidP="00D041B5">
      <w:pPr>
        <w:spacing w:line="480" w:lineRule="auto"/>
        <w:rPr>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62865</wp:posOffset>
                </wp:positionV>
                <wp:extent cx="6153150" cy="8953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FA395" id="正方形/長方形 3" o:spid="_x0000_s1026" style="position:absolute;left:0;text-align:left;margin-left:6.3pt;margin-top:4.95pt;width:484.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" filled="f" strokecolor="windowText" strokeweight=".5pt">
                <v:path arrowok="t"/>
              </v:rect>
            </w:pict>
          </mc:Fallback>
        </mc:AlternateContent>
      </w:r>
      <w:r>
        <w:rPr>
          <w:rFonts w:hint="eastAsia"/>
          <w:szCs w:val="21"/>
        </w:rPr>
        <w:t xml:space="preserve">　</w:t>
      </w:r>
      <w:r>
        <w:rPr>
          <w:szCs w:val="21"/>
        </w:rPr>
        <w:t xml:space="preserve"> </w:t>
      </w:r>
      <w:r>
        <w:rPr>
          <w:rFonts w:hint="eastAsia"/>
          <w:sz w:val="18"/>
          <w:szCs w:val="18"/>
        </w:rPr>
        <w:t>※上記以外に作業に関する事項があれば記載する。</w:t>
      </w:r>
    </w:p>
    <w:p w:rsidR="00D041B5" w:rsidRDefault="00D041B5" w:rsidP="00D041B5">
      <w:pPr>
        <w:rPr>
          <w:szCs w:val="21"/>
        </w:rPr>
      </w:pPr>
    </w:p>
    <w:p w:rsidR="00D041B5" w:rsidRDefault="00D041B5" w:rsidP="00D041B5">
      <w:pPr>
        <w:rPr>
          <w:szCs w:val="21"/>
        </w:rPr>
      </w:pPr>
    </w:p>
    <w:p w:rsidR="00D041B5" w:rsidRDefault="00D041B5" w:rsidP="00D041B5">
      <w:pPr>
        <w:rPr>
          <w:rFonts w:asciiTheme="minorEastAsia" w:hAnsiTheme="minorEastAsia"/>
          <w:szCs w:val="21"/>
        </w:rPr>
      </w:pPr>
    </w:p>
    <w:p w:rsidR="00D041B5" w:rsidRDefault="00D041B5" w:rsidP="00D041B5">
      <w:pPr>
        <w:ind w:firstLineChars="100" w:firstLine="210"/>
        <w:jc w:val="left"/>
        <w:rPr>
          <w:rFonts w:asciiTheme="minorEastAsia" w:hAnsiTheme="minorEastAsia"/>
          <w:szCs w:val="21"/>
        </w:rPr>
      </w:pPr>
      <w:r>
        <w:rPr>
          <w:rFonts w:asciiTheme="minorEastAsia" w:hAnsiTheme="minorEastAsia" w:hint="eastAsia"/>
          <w:szCs w:val="21"/>
        </w:rPr>
        <w:t>７．採取の期間</w:t>
      </w:r>
    </w:p>
    <w:p w:rsidR="00D041B5" w:rsidRDefault="00D041B5" w:rsidP="00D041B5">
      <w:pPr>
        <w:spacing w:line="346" w:lineRule="exact"/>
        <w:ind w:leftChars="300" w:left="630" w:firstLineChars="100" w:firstLine="210"/>
        <w:rPr>
          <w:rFonts w:ascii="ＭＳ 明朝" w:eastAsia="ＭＳ 明朝" w:hAnsi="ＭＳ 明朝" w:cs="Times New Roman"/>
          <w:szCs w:val="21"/>
        </w:rPr>
      </w:pPr>
      <w:r>
        <w:rPr>
          <w:rFonts w:ascii="ＭＳ 明朝" w:eastAsia="ＭＳ 明朝" w:hAnsi="ＭＳ 明朝" w:hint="eastAsia"/>
          <w:szCs w:val="21"/>
        </w:rPr>
        <w:t xml:space="preserve">　</w:t>
      </w:r>
      <w:r>
        <w:rPr>
          <w:rFonts w:ascii="ＭＳ 明朝" w:eastAsia="ＭＳ 明朝" w:hAnsi="ＭＳ 明朝" w:cs="Times New Roman" w:hint="eastAsia"/>
          <w:szCs w:val="21"/>
        </w:rPr>
        <w:t>作業予定期間　：　　月　　日　～　　月　　日（のうち　　日間）を予定</w:t>
      </w:r>
    </w:p>
    <w:p w:rsidR="00D041B5" w:rsidRDefault="00D041B5" w:rsidP="00D041B5">
      <w:pPr>
        <w:ind w:firstLineChars="100" w:firstLine="210"/>
        <w:jc w:val="left"/>
        <w:rPr>
          <w:rFonts w:asciiTheme="minorEastAsia" w:hAnsiTheme="minorEastAsia"/>
          <w:szCs w:val="21"/>
        </w:rPr>
      </w:pPr>
    </w:p>
    <w:p w:rsidR="00D041B5" w:rsidRDefault="00D31A5E" w:rsidP="00D041B5">
      <w:pPr>
        <w:ind w:firstLineChars="100" w:firstLine="210"/>
        <w:jc w:val="left"/>
        <w:rPr>
          <w:rFonts w:asciiTheme="minorEastAsia" w:hAnsiTheme="minorEastAsia"/>
          <w:szCs w:val="21"/>
        </w:rPr>
      </w:pPr>
      <w:r>
        <w:rPr>
          <w:rFonts w:asciiTheme="minorEastAsia" w:hAnsiTheme="minorEastAsia" w:hint="eastAsia"/>
          <w:szCs w:val="21"/>
        </w:rPr>
        <w:t>８．採取</w:t>
      </w:r>
      <w:r w:rsidR="00D041B5">
        <w:rPr>
          <w:rFonts w:asciiTheme="minorEastAsia" w:hAnsiTheme="minorEastAsia" w:hint="eastAsia"/>
          <w:szCs w:val="21"/>
        </w:rPr>
        <w:t>者の連絡先</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連絡先（携帯可） ：</w:t>
      </w:r>
      <w:r>
        <w:rPr>
          <w:rFonts w:asciiTheme="minorEastAsia" w:hAnsiTheme="minorEastAsia" w:hint="eastAsia"/>
          <w:szCs w:val="21"/>
          <w:u w:val="single"/>
        </w:rPr>
        <w:t xml:space="preserve">　　　－　　　　　－　　　　　　　　　</w:t>
      </w:r>
    </w:p>
    <w:p w:rsidR="00D041B5" w:rsidRDefault="00D041B5" w:rsidP="00D041B5">
      <w:pPr>
        <w:ind w:firstLineChars="300" w:firstLine="630"/>
        <w:rPr>
          <w:rFonts w:asciiTheme="minorEastAsia" w:hAnsiTheme="minorEastAsia"/>
          <w:szCs w:val="21"/>
          <w:u w:val="single"/>
        </w:rPr>
      </w:pPr>
      <w:r>
        <w:rPr>
          <w:rFonts w:asciiTheme="minorEastAsia" w:hAnsiTheme="minorEastAsia" w:hint="eastAsia"/>
          <w:szCs w:val="21"/>
        </w:rPr>
        <w:t>緊急連絡先　　　 ：</w:t>
      </w:r>
      <w:r>
        <w:rPr>
          <w:rFonts w:asciiTheme="minorEastAsia" w:hAnsiTheme="minorEastAsia" w:hint="eastAsia"/>
          <w:szCs w:val="21"/>
          <w:u w:val="single"/>
        </w:rPr>
        <w:t xml:space="preserve">　　　－　　　　　－　　　　　　　　　</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ＦＡＸ 　　　　　：</w:t>
      </w:r>
      <w:r>
        <w:rPr>
          <w:rFonts w:asciiTheme="minorEastAsia" w:hAnsiTheme="minorEastAsia" w:hint="eastAsia"/>
          <w:szCs w:val="21"/>
          <w:u w:val="single"/>
        </w:rPr>
        <w:t xml:space="preserve">　　　－　　　　　－　　　　　　　　　</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メールアドレス 　：</w:t>
      </w:r>
      <w:r>
        <w:rPr>
          <w:rFonts w:asciiTheme="minorEastAsia" w:hAnsiTheme="minorEastAsia" w:hint="eastAsia"/>
          <w:szCs w:val="21"/>
          <w:u w:val="single"/>
        </w:rPr>
        <w:t xml:space="preserve">　　　　　　　　　　　@　　　　　　　</w:t>
      </w:r>
      <w:r>
        <w:rPr>
          <w:rFonts w:asciiTheme="minorEastAsia" w:hAnsiTheme="minorEastAsia" w:hint="eastAsia"/>
          <w:szCs w:val="21"/>
        </w:rPr>
        <w:t xml:space="preserve"> </w:t>
      </w:r>
    </w:p>
    <w:p w:rsidR="00D041B5" w:rsidRDefault="00D041B5" w:rsidP="00D041B5">
      <w:pPr>
        <w:rPr>
          <w:rFonts w:asciiTheme="minorEastAsia" w:hAnsiTheme="minorEastAsia"/>
          <w:szCs w:val="21"/>
        </w:rPr>
      </w:pPr>
      <w:r>
        <w:rPr>
          <w:rFonts w:asciiTheme="minorEastAsia" w:hAnsiTheme="minorEastAsia" w:hint="eastAsia"/>
          <w:szCs w:val="21"/>
        </w:rPr>
        <w:t xml:space="preserve">　　　なお、ＦＡＸ、メールアドレスは、ある場合のみ記載。</w:t>
      </w:r>
    </w:p>
    <w:p w:rsidR="00D041B5" w:rsidRDefault="00D041B5" w:rsidP="00D041B5">
      <w:pPr>
        <w:ind w:firstLineChars="300" w:firstLine="630"/>
        <w:rPr>
          <w:rFonts w:asciiTheme="minorEastAsia" w:hAnsiTheme="minorEastAsia"/>
          <w:szCs w:val="21"/>
        </w:rPr>
      </w:pPr>
    </w:p>
    <w:p w:rsidR="00D041B5" w:rsidRDefault="00D041B5" w:rsidP="00D041B5">
      <w:pPr>
        <w:ind w:firstLineChars="100" w:firstLine="210"/>
        <w:rPr>
          <w:rFonts w:asciiTheme="minorEastAsia" w:hAnsiTheme="minorEastAsia"/>
          <w:szCs w:val="21"/>
        </w:rPr>
      </w:pPr>
      <w:r>
        <w:rPr>
          <w:rFonts w:asciiTheme="minorEastAsia" w:hAnsiTheme="minorEastAsia" w:hint="eastAsia"/>
          <w:szCs w:val="21"/>
        </w:rPr>
        <w:t>９．公募</w:t>
      </w:r>
      <w:r w:rsidR="00AA32DE">
        <w:rPr>
          <w:rFonts w:asciiTheme="minorEastAsia" w:hAnsiTheme="minorEastAsia" w:hint="eastAsia"/>
          <w:szCs w:val="21"/>
        </w:rPr>
        <w:t>型樹木採取</w:t>
      </w:r>
      <w:r>
        <w:rPr>
          <w:rFonts w:asciiTheme="minorEastAsia" w:hAnsiTheme="minorEastAsia" w:hint="eastAsia"/>
          <w:szCs w:val="21"/>
        </w:rPr>
        <w:t>の応募資格について、該当箇所にすべてチェック</w:t>
      </w:r>
      <w:sdt>
        <w:sdtPr>
          <w:rPr>
            <w:rFonts w:asciiTheme="minorEastAsia" w:hAnsiTheme="minorEastAsia" w:hint="eastAsia"/>
            <w:sz w:val="22"/>
          </w:rPr>
          <w:id w:val="280929055"/>
        </w:sdtPr>
        <w:sdtEndPr/>
        <w:sdtContent>
          <w:r>
            <w:rPr>
              <w:rFonts w:ascii="ＭＳ Ｐゴシック" w:eastAsia="ＭＳ Ｐゴシック" w:hAnsi="ＭＳ Ｐゴシック" w:hint="eastAsia"/>
              <w:sz w:val="22"/>
            </w:rPr>
            <w:t>☑</w:t>
          </w:r>
        </w:sdtContent>
      </w:sdt>
      <w:r>
        <w:rPr>
          <w:rFonts w:asciiTheme="minorEastAsia" w:hAnsiTheme="minorEastAsia" w:hint="eastAsia"/>
          <w:szCs w:val="21"/>
        </w:rPr>
        <w:t>を記載。</w:t>
      </w:r>
    </w:p>
    <w:p w:rsidR="00D041B5" w:rsidRDefault="006B7AD5" w:rsidP="00D041B5">
      <w:pPr>
        <w:ind w:firstLineChars="200" w:firstLine="440"/>
        <w:rPr>
          <w:rFonts w:asciiTheme="minorEastAsia" w:hAnsiTheme="minorEastAsia"/>
          <w:szCs w:val="21"/>
        </w:rPr>
      </w:pPr>
      <w:sdt>
        <w:sdtPr>
          <w:rPr>
            <w:rFonts w:asciiTheme="minorEastAsia" w:hAnsiTheme="minorEastAsia" w:hint="eastAsia"/>
            <w:sz w:val="22"/>
          </w:rPr>
          <w:id w:val="-1459401259"/>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過去３年間に</w:t>
      </w:r>
      <w:r w:rsidR="00D041B5">
        <w:rPr>
          <w:rFonts w:asciiTheme="minorEastAsia" w:hAnsiTheme="minorEastAsia" w:cs="ＭＳ Ｐゴシック" w:hint="eastAsia"/>
          <w:kern w:val="0"/>
          <w:szCs w:val="21"/>
        </w:rPr>
        <w:t>河川法に基づく</w:t>
      </w:r>
      <w:r w:rsidR="00D041B5">
        <w:rPr>
          <w:rFonts w:asciiTheme="minorEastAsia" w:hAnsiTheme="minorEastAsia" w:hint="eastAsia"/>
          <w:szCs w:val="21"/>
        </w:rPr>
        <w:t>許可を受けた者のうち著しく不誠実な行為のあった者ではない。</w:t>
      </w:r>
    </w:p>
    <w:p w:rsidR="00D041B5" w:rsidRDefault="006B7AD5" w:rsidP="00D041B5">
      <w:pPr>
        <w:ind w:firstLineChars="200" w:firstLine="440"/>
        <w:rPr>
          <w:rFonts w:asciiTheme="minorEastAsia" w:hAnsiTheme="minorEastAsia"/>
          <w:szCs w:val="21"/>
        </w:rPr>
      </w:pPr>
      <w:sdt>
        <w:sdtPr>
          <w:rPr>
            <w:rFonts w:asciiTheme="minorEastAsia" w:hAnsiTheme="minorEastAsia" w:hint="eastAsia"/>
            <w:sz w:val="22"/>
          </w:rPr>
          <w:id w:val="-1870824402"/>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公募期間中において、予算決算及び会計令（昭和２２年勅令第１６５号）</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第７０条又は第７１条の規定に該当するとして、指名停止等を受けている者ではない。</w:t>
      </w:r>
    </w:p>
    <w:p w:rsidR="00D041B5" w:rsidRDefault="006B7AD5" w:rsidP="00D041B5">
      <w:pPr>
        <w:ind w:firstLineChars="200" w:firstLine="440"/>
        <w:rPr>
          <w:rFonts w:asciiTheme="minorEastAsia" w:hAnsiTheme="minorEastAsia"/>
          <w:szCs w:val="21"/>
        </w:rPr>
      </w:pPr>
      <w:sdt>
        <w:sdtPr>
          <w:rPr>
            <w:rFonts w:asciiTheme="minorEastAsia" w:hAnsiTheme="minorEastAsia" w:hint="eastAsia"/>
            <w:sz w:val="22"/>
          </w:rPr>
          <w:id w:val="-2117898326"/>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公募期間中において、会社更生法に基づき更生手続開始の申立てがなされている者、</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又は民事再生法に基づき再生手続開始の申立てがなされている者ではない。</w:t>
      </w:r>
    </w:p>
    <w:p w:rsidR="00D041B5" w:rsidRDefault="006B7AD5" w:rsidP="00D041B5">
      <w:pPr>
        <w:ind w:firstLineChars="200" w:firstLine="440"/>
        <w:rPr>
          <w:rFonts w:asciiTheme="minorEastAsia" w:hAnsiTheme="minorEastAsia"/>
          <w:szCs w:val="21"/>
        </w:rPr>
      </w:pPr>
      <w:sdt>
        <w:sdtPr>
          <w:rPr>
            <w:rFonts w:asciiTheme="minorEastAsia" w:hAnsiTheme="minorEastAsia" w:hint="eastAsia"/>
            <w:sz w:val="22"/>
          </w:rPr>
          <w:id w:val="488220454"/>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直近１年間の税を滞納している者ではない。</w:t>
      </w:r>
    </w:p>
    <w:p w:rsidR="00D041B5" w:rsidRDefault="006B7AD5" w:rsidP="00D041B5">
      <w:pPr>
        <w:ind w:firstLineChars="200" w:firstLine="440"/>
        <w:rPr>
          <w:rFonts w:asciiTheme="minorEastAsia" w:hAnsiTheme="minorEastAsia"/>
          <w:szCs w:val="21"/>
        </w:rPr>
      </w:pPr>
      <w:sdt>
        <w:sdtPr>
          <w:rPr>
            <w:rFonts w:asciiTheme="minorEastAsia" w:hAnsiTheme="minorEastAsia" w:hint="eastAsia"/>
            <w:sz w:val="22"/>
          </w:rPr>
          <w:id w:val="1134379757"/>
        </w:sdtPr>
        <w:sdtEndPr/>
        <w:sdtContent>
          <w:r w:rsidR="00D041B5">
            <w:rPr>
              <w:rFonts w:ascii="ＭＳ ゴシック" w:eastAsia="ＭＳ ゴシック" w:hAnsi="ＭＳ ゴシック" w:hint="eastAsia"/>
              <w:sz w:val="22"/>
            </w:rPr>
            <w:t>☐</w:t>
          </w:r>
        </w:sdtContent>
      </w:sdt>
      <w:r w:rsidR="00D041B5">
        <w:rPr>
          <w:rFonts w:asciiTheme="minorEastAsia" w:hAnsiTheme="minorEastAsia" w:hint="eastAsia"/>
          <w:szCs w:val="21"/>
        </w:rPr>
        <w:t xml:space="preserve"> 警察当局から、暴力団員が実質的に経営を支配する業者又はこれに準ずるものとして、</w:t>
      </w:r>
    </w:p>
    <w:p w:rsidR="00D041B5" w:rsidRDefault="00D041B5" w:rsidP="00D041B5">
      <w:pPr>
        <w:ind w:firstLineChars="300" w:firstLine="630"/>
        <w:rPr>
          <w:rFonts w:asciiTheme="minorEastAsia" w:hAnsiTheme="minorEastAsia"/>
          <w:szCs w:val="21"/>
        </w:rPr>
      </w:pPr>
      <w:r>
        <w:rPr>
          <w:rFonts w:asciiTheme="minorEastAsia" w:hAnsiTheme="minorEastAsia" w:hint="eastAsia"/>
          <w:szCs w:val="21"/>
        </w:rPr>
        <w:t>国土交通省発注工事等からの排除要請があり、当該状態が継続している者ではない。</w:t>
      </w:r>
    </w:p>
    <w:p w:rsidR="00763F72" w:rsidRPr="002111E6" w:rsidRDefault="00D041B5" w:rsidP="00D041B5">
      <w:pPr>
        <w:ind w:firstLineChars="350" w:firstLine="735"/>
        <w:rPr>
          <w:rFonts w:asciiTheme="minorEastAsia" w:hAnsiTheme="minorEastAsia"/>
          <w:szCs w:val="21"/>
        </w:rPr>
      </w:pPr>
      <w:r>
        <w:rPr>
          <w:rFonts w:asciiTheme="minorEastAsia" w:hAnsiTheme="minorEastAsia" w:hint="eastAsia"/>
          <w:kern w:val="0"/>
          <w:szCs w:val="21"/>
        </w:rPr>
        <w:t xml:space="preserve">　　　　　　　　　　</w:t>
      </w:r>
    </w:p>
    <w:sectPr w:rsidR="00763F72" w:rsidRPr="002111E6" w:rsidSect="00C819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4F" w:rsidRDefault="00D1024F" w:rsidP="002A159A">
      <w:r>
        <w:separator/>
      </w:r>
    </w:p>
  </w:endnote>
  <w:endnote w:type="continuationSeparator" w:id="0">
    <w:p w:rsidR="00D1024F" w:rsidRDefault="00D1024F"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WIN-RKSJ-H">
    <w:altName w:val="ＤＦ行書体"/>
    <w:panose1 w:val="00000000000000000000"/>
    <w:charset w:val="80"/>
    <w:family w:val="auto"/>
    <w:notTrueType/>
    <w:pitch w:val="default"/>
    <w:sig w:usb0="00000001" w:usb1="08070000" w:usb2="00000010" w:usb3="00000000" w:csb0="00020000"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4F" w:rsidRDefault="00D1024F" w:rsidP="002A159A">
      <w:r>
        <w:separator/>
      </w:r>
    </w:p>
  </w:footnote>
  <w:footnote w:type="continuationSeparator" w:id="0">
    <w:p w:rsidR="00D1024F" w:rsidRDefault="00D1024F"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B77E2"/>
    <w:multiLevelType w:val="hybridMultilevel"/>
    <w:tmpl w:val="121C302A"/>
    <w:lvl w:ilvl="0" w:tplc="F60AA1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7FBA51DD"/>
    <w:multiLevelType w:val="hybridMultilevel"/>
    <w:tmpl w:val="9184EB96"/>
    <w:lvl w:ilvl="0" w:tplc="437C69AE">
      <w:start w:val="1"/>
      <w:numFmt w:val="decimalFullWidth"/>
      <w:lvlText w:val="%1．"/>
      <w:lvlJc w:val="left"/>
      <w:pPr>
        <w:ind w:left="440" w:hanging="440"/>
      </w:pPr>
      <w:rPr>
        <w:rFonts w:hint="default"/>
      </w:rPr>
    </w:lvl>
    <w:lvl w:ilvl="1" w:tplc="7BA4E8C0">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C3"/>
    <w:rsid w:val="000054C0"/>
    <w:rsid w:val="000130AC"/>
    <w:rsid w:val="000542B3"/>
    <w:rsid w:val="00061FA4"/>
    <w:rsid w:val="000767DA"/>
    <w:rsid w:val="000A7C6D"/>
    <w:rsid w:val="000B2497"/>
    <w:rsid w:val="000B2D9B"/>
    <w:rsid w:val="000B61B9"/>
    <w:rsid w:val="000C0740"/>
    <w:rsid w:val="000E2313"/>
    <w:rsid w:val="000F3D57"/>
    <w:rsid w:val="00125610"/>
    <w:rsid w:val="00125DA1"/>
    <w:rsid w:val="00144388"/>
    <w:rsid w:val="001713AE"/>
    <w:rsid w:val="00173A14"/>
    <w:rsid w:val="00173A8D"/>
    <w:rsid w:val="001C00F5"/>
    <w:rsid w:val="001D6FE9"/>
    <w:rsid w:val="001E5C06"/>
    <w:rsid w:val="002111E6"/>
    <w:rsid w:val="0022115B"/>
    <w:rsid w:val="00227A05"/>
    <w:rsid w:val="00241CAD"/>
    <w:rsid w:val="002519EC"/>
    <w:rsid w:val="002A159A"/>
    <w:rsid w:val="002A446D"/>
    <w:rsid w:val="002A5A32"/>
    <w:rsid w:val="002A698B"/>
    <w:rsid w:val="002D1801"/>
    <w:rsid w:val="002E5565"/>
    <w:rsid w:val="002E6279"/>
    <w:rsid w:val="003244E5"/>
    <w:rsid w:val="00337540"/>
    <w:rsid w:val="00350005"/>
    <w:rsid w:val="00361D25"/>
    <w:rsid w:val="00373534"/>
    <w:rsid w:val="003918D5"/>
    <w:rsid w:val="003B41F9"/>
    <w:rsid w:val="003B46E6"/>
    <w:rsid w:val="003D00A6"/>
    <w:rsid w:val="003D4DF4"/>
    <w:rsid w:val="00404F10"/>
    <w:rsid w:val="00414208"/>
    <w:rsid w:val="0044231B"/>
    <w:rsid w:val="00464829"/>
    <w:rsid w:val="00465D75"/>
    <w:rsid w:val="00472715"/>
    <w:rsid w:val="004A3E0A"/>
    <w:rsid w:val="004B67A0"/>
    <w:rsid w:val="004D045C"/>
    <w:rsid w:val="004F700F"/>
    <w:rsid w:val="00547F2F"/>
    <w:rsid w:val="005609C3"/>
    <w:rsid w:val="00592F8C"/>
    <w:rsid w:val="005A1A28"/>
    <w:rsid w:val="005B5708"/>
    <w:rsid w:val="005D0350"/>
    <w:rsid w:val="005D28AC"/>
    <w:rsid w:val="005D40DE"/>
    <w:rsid w:val="005E00E9"/>
    <w:rsid w:val="005E1D3D"/>
    <w:rsid w:val="00605649"/>
    <w:rsid w:val="00611C61"/>
    <w:rsid w:val="006163C0"/>
    <w:rsid w:val="006205BD"/>
    <w:rsid w:val="00635D43"/>
    <w:rsid w:val="00656067"/>
    <w:rsid w:val="0067047C"/>
    <w:rsid w:val="00697178"/>
    <w:rsid w:val="006B7AD5"/>
    <w:rsid w:val="006D7104"/>
    <w:rsid w:val="00726BB8"/>
    <w:rsid w:val="00731032"/>
    <w:rsid w:val="00763F72"/>
    <w:rsid w:val="007C49F1"/>
    <w:rsid w:val="007D36C5"/>
    <w:rsid w:val="008413C1"/>
    <w:rsid w:val="00874E9C"/>
    <w:rsid w:val="008A474E"/>
    <w:rsid w:val="008C1A2F"/>
    <w:rsid w:val="008F63D8"/>
    <w:rsid w:val="00911301"/>
    <w:rsid w:val="0091562B"/>
    <w:rsid w:val="00937ED1"/>
    <w:rsid w:val="00964148"/>
    <w:rsid w:val="009A1D79"/>
    <w:rsid w:val="009A5E1D"/>
    <w:rsid w:val="009B438E"/>
    <w:rsid w:val="009E27FA"/>
    <w:rsid w:val="009F275A"/>
    <w:rsid w:val="00A55390"/>
    <w:rsid w:val="00AA32DE"/>
    <w:rsid w:val="00B24AC8"/>
    <w:rsid w:val="00B505EF"/>
    <w:rsid w:val="00B6446E"/>
    <w:rsid w:val="00B7015F"/>
    <w:rsid w:val="00B76B37"/>
    <w:rsid w:val="00BB4CBB"/>
    <w:rsid w:val="00BB7FBB"/>
    <w:rsid w:val="00BD4FE2"/>
    <w:rsid w:val="00BE4CD1"/>
    <w:rsid w:val="00BE78E1"/>
    <w:rsid w:val="00BF6E80"/>
    <w:rsid w:val="00C0551B"/>
    <w:rsid w:val="00C06DBC"/>
    <w:rsid w:val="00C437E7"/>
    <w:rsid w:val="00C65CBE"/>
    <w:rsid w:val="00C80DED"/>
    <w:rsid w:val="00C81998"/>
    <w:rsid w:val="00CD0F9D"/>
    <w:rsid w:val="00CE17F7"/>
    <w:rsid w:val="00CE27A5"/>
    <w:rsid w:val="00D041B5"/>
    <w:rsid w:val="00D1024F"/>
    <w:rsid w:val="00D31A5E"/>
    <w:rsid w:val="00D40558"/>
    <w:rsid w:val="00D603DE"/>
    <w:rsid w:val="00DF4A38"/>
    <w:rsid w:val="00E010E4"/>
    <w:rsid w:val="00E1192B"/>
    <w:rsid w:val="00E33DC9"/>
    <w:rsid w:val="00EA03C7"/>
    <w:rsid w:val="00EC5853"/>
    <w:rsid w:val="00EE3947"/>
    <w:rsid w:val="00EF530F"/>
    <w:rsid w:val="00F15C57"/>
    <w:rsid w:val="00F25F68"/>
    <w:rsid w:val="00F37A6A"/>
    <w:rsid w:val="00F9318E"/>
    <w:rsid w:val="00FA2409"/>
    <w:rsid w:val="00FB52BA"/>
    <w:rsid w:val="00FC697A"/>
    <w:rsid w:val="00FE5A38"/>
    <w:rsid w:val="00FE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31A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 w:type="paragraph" w:styleId="af5">
    <w:name w:val="Date"/>
    <w:basedOn w:val="a"/>
    <w:next w:val="a"/>
    <w:link w:val="af6"/>
    <w:uiPriority w:val="99"/>
    <w:semiHidden/>
    <w:unhideWhenUsed/>
    <w:rsid w:val="00A55390"/>
  </w:style>
  <w:style w:type="character" w:customStyle="1" w:styleId="af6">
    <w:name w:val="日付 (文字)"/>
    <w:basedOn w:val="a0"/>
    <w:link w:val="af5"/>
    <w:uiPriority w:val="99"/>
    <w:semiHidden/>
    <w:rsid w:val="00A5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0E0A-3F7F-4761-9BF6-CEFC7804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2024-07-03T08:54:00Z</dcterms:created>
  <dcterms:modified xsi:type="dcterms:W3CDTF">2025-10-03T00:37:00Z</dcterms:modified>
</cp:coreProperties>
</file>